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3A" w:rsidRDefault="0077583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77583A" w:rsidRDefault="008D1DF8">
      <w:pPr>
        <w:spacing w:line="200" w:lineRule="atLeast"/>
        <w:ind w:left="7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2" style="width:567.2pt;height:340.25pt;mso-position-horizontal-relative:char;mso-position-vertical-relative:line" coordsize="11344,6805">
            <v:group id="_x0000_s1045" style="position:absolute;left:18;top:25;width:11313;height:738" coordorigin="18,25" coordsize="11313,738">
              <v:shape id="_x0000_s1046" style="position:absolute;left:18;top:25;width:11313;height:738" coordorigin="18,25" coordsize="11313,738" path="m18,762r11312,l11330,25,18,25r,737xe" fillcolor="#d9d9d9" stroked="f">
                <v:path arrowok="t"/>
              </v:shape>
            </v:group>
            <v:group id="_x0000_s1043" style="position:absolute;left:8;top:8;width:2;height:6789" coordorigin="8,8" coordsize="2,6789">
              <v:shape id="_x0000_s1044" style="position:absolute;left:8;top:8;width:2;height:6789" coordorigin="8,8" coordsize="0,6789" path="m8,8r,6789e" filled="f" strokeweight=".82pt">
                <v:path arrowok="t"/>
              </v:shape>
            </v:group>
            <v:group id="_x0000_s1041" style="position:absolute;left:11328;top:23;width:2;height:6775" coordorigin="11328,23" coordsize="2,6775">
              <v:shape id="_x0000_s1042" style="position:absolute;left:11328;top:23;width:2;height:6775" coordorigin="11328,23" coordsize="0,6775" path="m11328,23r,6774e" filled="f" strokeweight=".82pt">
                <v:path arrowok="t"/>
              </v:shape>
            </v:group>
            <v:group id="_x0000_s1039" style="position:absolute;left:15;top:15;width:11320;height:2" coordorigin="15,15" coordsize="11320,2">
              <v:shape id="_x0000_s1040" style="position:absolute;left:15;top:15;width:11320;height:2" coordorigin="15,15" coordsize="11320,0" path="m15,15r11320,e" filled="f" strokeweight=".82pt">
                <v:path arrowok="t"/>
              </v:shape>
            </v:group>
            <v:group id="_x0000_s1037" style="position:absolute;left:15;top:760;width:11320;height:2" coordorigin="15,760" coordsize="11320,2">
              <v:shape id="_x0000_s1038" style="position:absolute;left:15;top:760;width:11320;height:2" coordorigin="15,760" coordsize="11320,0" path="m15,760r11320,e" filled="f" strokeweight=".82pt">
                <v:path arrowok="t"/>
              </v:shape>
            </v:group>
            <v:group id="_x0000_s1033" style="position:absolute;left:15;top:6790;width:11320;height:2" coordorigin="15,6790" coordsize="11320,2">
              <v:shape id="_x0000_s1036" style="position:absolute;left:15;top:6790;width:11320;height:2" coordorigin="15,6790" coordsize="11320,0" path="m15,6790r11320,e" filled="f" strokeweight=".8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left:4180;top:3081;width:2577;height:858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8;top:16;width:11321;height:744" filled="f" stroked="f">
                <v:textbox inset="0,0,0,0">
                  <w:txbxContent>
                    <w:p w:rsidR="0077583A" w:rsidRPr="00047062" w:rsidRDefault="002070C8">
                      <w:pPr>
                        <w:spacing w:before="137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047062">
                        <w:rPr>
                          <w:rFonts w:ascii="Arial"/>
                          <w:b/>
                          <w:sz w:val="16"/>
                          <w:lang w:val="es-ES"/>
                        </w:rPr>
                        <w:t xml:space="preserve">Municipio de Manuel </w:t>
                      </w:r>
                      <w:r w:rsidRPr="00047062">
                        <w:rPr>
                          <w:rFonts w:ascii="Arial"/>
                          <w:b/>
                          <w:spacing w:val="-1"/>
                          <w:sz w:val="16"/>
                          <w:lang w:val="es-ES"/>
                        </w:rPr>
                        <w:t>Doblado,</w:t>
                      </w:r>
                      <w:r w:rsidRPr="00047062">
                        <w:rPr>
                          <w:rFonts w:ascii="Arial"/>
                          <w:b/>
                          <w:spacing w:val="2"/>
                          <w:sz w:val="16"/>
                          <w:lang w:val="es-ES"/>
                        </w:rPr>
                        <w:t xml:space="preserve"> </w:t>
                      </w:r>
                      <w:r w:rsidRPr="00047062">
                        <w:rPr>
                          <w:rFonts w:ascii="Arial"/>
                          <w:b/>
                          <w:spacing w:val="-1"/>
                          <w:sz w:val="16"/>
                          <w:lang w:val="es-ES"/>
                        </w:rPr>
                        <w:t>Gto.</w:t>
                      </w:r>
                    </w:p>
                    <w:p w:rsidR="0077583A" w:rsidRPr="00047062" w:rsidRDefault="002070C8">
                      <w:pPr>
                        <w:spacing w:before="22" w:line="269" w:lineRule="auto"/>
                        <w:ind w:left="3276" w:right="3272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047062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Relación</w:t>
                      </w:r>
                      <w:r w:rsidRPr="00047062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 xml:space="preserve"> de </w:t>
                      </w:r>
                      <w:r w:rsidRPr="00047062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Esquemas Bursátiles</w:t>
                      </w:r>
                      <w:r w:rsidRPr="00047062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 xml:space="preserve"> y</w:t>
                      </w:r>
                      <w:r w:rsidRPr="00047062">
                        <w:rPr>
                          <w:rFonts w:ascii="Arial" w:hAnsi="Arial"/>
                          <w:b/>
                          <w:spacing w:val="-8"/>
                          <w:sz w:val="16"/>
                          <w:lang w:val="es-ES"/>
                        </w:rPr>
                        <w:t xml:space="preserve"> </w:t>
                      </w:r>
                      <w:r w:rsidRPr="00047062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 xml:space="preserve">de </w:t>
                      </w:r>
                      <w:r w:rsidRPr="00047062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Coberturas Financieras</w:t>
                      </w:r>
                      <w:r w:rsidRPr="00047062">
                        <w:rPr>
                          <w:rFonts w:ascii="Times New Roman" w:hAnsi="Times New Roman"/>
                          <w:b/>
                          <w:spacing w:val="51"/>
                          <w:sz w:val="16"/>
                          <w:lang w:val="es-ES"/>
                        </w:rPr>
                        <w:t xml:space="preserve"> </w:t>
                      </w:r>
                      <w:r w:rsidRPr="00047062">
                        <w:rPr>
                          <w:rFonts w:ascii="Arial" w:hAnsi="Arial"/>
                          <w:b/>
                          <w:spacing w:val="-5"/>
                          <w:sz w:val="16"/>
                          <w:lang w:val="es-ES"/>
                        </w:rPr>
                        <w:t>AL</w:t>
                      </w:r>
                      <w:r w:rsidRPr="00047062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 xml:space="preserve"> </w:t>
                      </w:r>
                      <w:r w:rsidR="009F63BD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30</w:t>
                      </w:r>
                      <w:r w:rsidRPr="00047062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 xml:space="preserve"> </w:t>
                      </w:r>
                      <w:r w:rsidRPr="00047062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DE</w:t>
                      </w:r>
                      <w:r w:rsidRPr="00047062">
                        <w:rPr>
                          <w:rFonts w:ascii="Arial" w:hAnsi="Arial"/>
                          <w:b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 w:rsidR="008D1DF8">
                        <w:rPr>
                          <w:rFonts w:ascii="Arial" w:hAnsi="Arial"/>
                          <w:b/>
                          <w:spacing w:val="-2"/>
                          <w:sz w:val="16"/>
                          <w:lang w:val="es-ES"/>
                        </w:rPr>
                        <w:t>SEPTIEMBRE</w:t>
                      </w:r>
                      <w:r w:rsidRPr="00047062">
                        <w:rPr>
                          <w:rFonts w:ascii="Arial" w:hAnsi="Arial"/>
                          <w:b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 w:rsidRPr="00047062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DEL</w:t>
                      </w:r>
                      <w:r w:rsidRPr="00047062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 xml:space="preserve"> </w:t>
                      </w:r>
                      <w:r w:rsidRPr="00047062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2023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bookmarkStart w:id="0" w:name="_GoBack"/>
      <w:bookmarkEnd w:id="0"/>
    </w:p>
    <w:p w:rsidR="0077583A" w:rsidRDefault="0077583A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77583A" w:rsidRPr="00047062" w:rsidRDefault="002070C8">
      <w:pPr>
        <w:pStyle w:val="Textoindependiente"/>
        <w:rPr>
          <w:lang w:val="es-ES"/>
        </w:rPr>
      </w:pPr>
      <w:r w:rsidRPr="00047062">
        <w:rPr>
          <w:spacing w:val="-1"/>
          <w:w w:val="105"/>
          <w:lang w:val="es-ES"/>
        </w:rPr>
        <w:t>Bajo</w:t>
      </w:r>
      <w:r w:rsidRPr="00047062">
        <w:rPr>
          <w:spacing w:val="2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protesta</w:t>
      </w:r>
      <w:r w:rsidRPr="00047062">
        <w:rPr>
          <w:spacing w:val="2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de</w:t>
      </w:r>
      <w:r w:rsidRPr="00047062">
        <w:rPr>
          <w:spacing w:val="3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decir</w:t>
      </w:r>
      <w:r w:rsidRPr="00047062">
        <w:rPr>
          <w:spacing w:val="4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verdad</w:t>
      </w:r>
      <w:r w:rsidRPr="00047062">
        <w:rPr>
          <w:spacing w:val="3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declaramos</w:t>
      </w:r>
      <w:r w:rsidRPr="00047062">
        <w:rPr>
          <w:spacing w:val="4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que</w:t>
      </w:r>
      <w:r w:rsidRPr="00047062">
        <w:rPr>
          <w:spacing w:val="3"/>
          <w:w w:val="105"/>
          <w:lang w:val="es-ES"/>
        </w:rPr>
        <w:t xml:space="preserve"> </w:t>
      </w:r>
      <w:r w:rsidRPr="00047062">
        <w:rPr>
          <w:spacing w:val="-2"/>
          <w:w w:val="105"/>
          <w:lang w:val="es-ES"/>
        </w:rPr>
        <w:t>los</w:t>
      </w:r>
      <w:r w:rsidRPr="00047062">
        <w:rPr>
          <w:spacing w:val="4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Estados</w:t>
      </w:r>
      <w:r w:rsidRPr="00047062">
        <w:rPr>
          <w:spacing w:val="5"/>
          <w:w w:val="105"/>
          <w:lang w:val="es-ES"/>
        </w:rPr>
        <w:t xml:space="preserve"> </w:t>
      </w:r>
      <w:r w:rsidRPr="00047062">
        <w:rPr>
          <w:spacing w:val="-2"/>
          <w:w w:val="105"/>
          <w:lang w:val="es-ES"/>
        </w:rPr>
        <w:t>Financieros</w:t>
      </w:r>
      <w:r w:rsidRPr="00047062">
        <w:rPr>
          <w:spacing w:val="4"/>
          <w:w w:val="105"/>
          <w:lang w:val="es-ES"/>
        </w:rPr>
        <w:t xml:space="preserve"> </w:t>
      </w:r>
      <w:r w:rsidRPr="00047062">
        <w:rPr>
          <w:w w:val="105"/>
          <w:lang w:val="es-ES"/>
        </w:rPr>
        <w:t xml:space="preserve">y </w:t>
      </w:r>
      <w:r w:rsidRPr="00047062">
        <w:rPr>
          <w:spacing w:val="-1"/>
          <w:w w:val="105"/>
          <w:lang w:val="es-ES"/>
        </w:rPr>
        <w:t>sus</w:t>
      </w:r>
      <w:r w:rsidRPr="00047062">
        <w:rPr>
          <w:spacing w:val="5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Notas</w:t>
      </w:r>
      <w:r w:rsidRPr="00047062">
        <w:rPr>
          <w:spacing w:val="5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son</w:t>
      </w:r>
      <w:r w:rsidRPr="00047062">
        <w:rPr>
          <w:w w:val="105"/>
          <w:lang w:val="es-ES"/>
        </w:rPr>
        <w:t xml:space="preserve"> </w:t>
      </w:r>
      <w:r w:rsidRPr="00047062">
        <w:rPr>
          <w:spacing w:val="-2"/>
          <w:w w:val="105"/>
          <w:lang w:val="es-ES"/>
        </w:rPr>
        <w:t>razonablemente</w:t>
      </w:r>
      <w:r w:rsidRPr="00047062">
        <w:rPr>
          <w:spacing w:val="2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correctos</w:t>
      </w:r>
      <w:r w:rsidRPr="00047062">
        <w:rPr>
          <w:spacing w:val="5"/>
          <w:w w:val="105"/>
          <w:lang w:val="es-ES"/>
        </w:rPr>
        <w:t xml:space="preserve"> </w:t>
      </w:r>
      <w:r w:rsidRPr="00047062">
        <w:rPr>
          <w:w w:val="105"/>
          <w:lang w:val="es-ES"/>
        </w:rPr>
        <w:t xml:space="preserve">y </w:t>
      </w:r>
      <w:r w:rsidRPr="00047062">
        <w:rPr>
          <w:spacing w:val="-2"/>
          <w:w w:val="105"/>
          <w:lang w:val="es-ES"/>
        </w:rPr>
        <w:t>responsabilidad</w:t>
      </w:r>
      <w:r w:rsidRPr="00047062">
        <w:rPr>
          <w:spacing w:val="2"/>
          <w:w w:val="105"/>
          <w:lang w:val="es-ES"/>
        </w:rPr>
        <w:t xml:space="preserve"> </w:t>
      </w:r>
      <w:r w:rsidRPr="00047062">
        <w:rPr>
          <w:spacing w:val="-2"/>
          <w:w w:val="105"/>
          <w:lang w:val="es-ES"/>
        </w:rPr>
        <w:t>del</w:t>
      </w:r>
      <w:r w:rsidRPr="00047062">
        <w:rPr>
          <w:spacing w:val="3"/>
          <w:w w:val="105"/>
          <w:lang w:val="es-ES"/>
        </w:rPr>
        <w:t xml:space="preserve"> </w:t>
      </w:r>
      <w:r w:rsidRPr="00047062">
        <w:rPr>
          <w:spacing w:val="-1"/>
          <w:w w:val="105"/>
          <w:lang w:val="es-ES"/>
        </w:rPr>
        <w:t>emisor</w:t>
      </w:r>
    </w:p>
    <w:p w:rsidR="0077583A" w:rsidRPr="00047062" w:rsidRDefault="0077583A">
      <w:pPr>
        <w:rPr>
          <w:rFonts w:ascii="Arial" w:eastAsia="Arial" w:hAnsi="Arial" w:cs="Arial"/>
          <w:sz w:val="20"/>
          <w:szCs w:val="20"/>
          <w:lang w:val="es-ES"/>
        </w:rPr>
      </w:pPr>
    </w:p>
    <w:p w:rsidR="0077583A" w:rsidRPr="00047062" w:rsidRDefault="0077583A">
      <w:pPr>
        <w:rPr>
          <w:rFonts w:ascii="Arial" w:eastAsia="Arial" w:hAnsi="Arial" w:cs="Arial"/>
          <w:sz w:val="20"/>
          <w:szCs w:val="20"/>
          <w:lang w:val="es-ES"/>
        </w:rPr>
      </w:pPr>
    </w:p>
    <w:p w:rsidR="0077583A" w:rsidRPr="00047062" w:rsidRDefault="0077583A">
      <w:pPr>
        <w:spacing w:before="4"/>
        <w:rPr>
          <w:rFonts w:ascii="Arial" w:eastAsia="Arial" w:hAnsi="Arial" w:cs="Arial"/>
          <w:sz w:val="29"/>
          <w:szCs w:val="29"/>
          <w:lang w:val="es-ES"/>
        </w:rPr>
      </w:pPr>
    </w:p>
    <w:p w:rsidR="0077583A" w:rsidRDefault="008D1DF8">
      <w:pPr>
        <w:tabs>
          <w:tab w:val="left" w:pos="7830"/>
        </w:tabs>
        <w:spacing w:line="20" w:lineRule="atLeast"/>
        <w:ind w:left="728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232.35pt;height:.85pt;mso-position-horizontal-relative:char;mso-position-vertical-relative:line" coordsize="4647,17">
            <v:group id="_x0000_s1030" style="position:absolute;left:8;top:8;width:4630;height:2" coordorigin="8,8" coordsize="4630,2">
              <v:shape id="_x0000_s1031" style="position:absolute;left:8;top:8;width:4630;height:2" coordorigin="8,8" coordsize="4630,0" path="m8,8r4630,e" filled="f" strokeweight=".82pt">
                <v:path arrowok="t"/>
              </v:shape>
            </v:group>
            <w10:wrap type="none"/>
            <w10:anchorlock/>
          </v:group>
        </w:pict>
      </w:r>
      <w:r w:rsidR="002070C8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211.8pt;height:.85pt;mso-position-horizontal-relative:char;mso-position-vertical-relative:line" coordsize="4236,17">
            <v:group id="_x0000_s1027" style="position:absolute;left:8;top:8;width:4220;height:2" coordorigin="8,8" coordsize="4220,2">
              <v:shape id="_x0000_s1028" style="position:absolute;left:8;top:8;width:4220;height:2" coordorigin="8,8" coordsize="4220,0" path="m8,8r4220,e" filled="f" strokeweight=".82pt">
                <v:path arrowok="t"/>
              </v:shape>
            </v:group>
            <w10:wrap type="none"/>
            <w10:anchorlock/>
          </v:group>
        </w:pict>
      </w:r>
    </w:p>
    <w:p w:rsidR="0077583A" w:rsidRPr="00047062" w:rsidRDefault="00047062" w:rsidP="00047062">
      <w:pPr>
        <w:pStyle w:val="Ttulo1"/>
        <w:tabs>
          <w:tab w:val="left" w:pos="9050"/>
        </w:tabs>
        <w:rPr>
          <w:spacing w:val="-1"/>
          <w:lang w:val="es-ES"/>
        </w:rPr>
      </w:pPr>
      <w:r>
        <w:rPr>
          <w:spacing w:val="-1"/>
          <w:lang w:val="es-ES"/>
        </w:rPr>
        <w:t xml:space="preserve">C. BLANCA HAYDEE PREDIADO PEREZ </w:t>
      </w:r>
      <w:r w:rsidR="002070C8" w:rsidRPr="00047062">
        <w:rPr>
          <w:rFonts w:ascii="Times New Roman"/>
          <w:spacing w:val="-1"/>
          <w:lang w:val="es-ES"/>
        </w:rPr>
        <w:tab/>
      </w:r>
      <w:r>
        <w:rPr>
          <w:spacing w:val="-1"/>
          <w:lang w:val="es-ES"/>
        </w:rPr>
        <w:t>C.P. GRACIELA DEL ROSARIO LEON H.</w:t>
      </w:r>
    </w:p>
    <w:p w:rsidR="0077583A" w:rsidRPr="00047062" w:rsidRDefault="00047062">
      <w:pPr>
        <w:tabs>
          <w:tab w:val="left" w:pos="9120"/>
        </w:tabs>
        <w:spacing w:before="49"/>
        <w:ind w:left="2205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/>
          <w:spacing w:val="-1"/>
          <w:sz w:val="16"/>
          <w:lang w:val="es-ES"/>
        </w:rPr>
        <w:t>PRESIDENTA MUNICIPAL</w:t>
      </w:r>
      <w:r w:rsidR="002070C8" w:rsidRPr="00047062">
        <w:rPr>
          <w:rFonts w:ascii="Times New Roman"/>
          <w:spacing w:val="-1"/>
          <w:sz w:val="16"/>
          <w:lang w:val="es-ES"/>
        </w:rPr>
        <w:tab/>
      </w:r>
      <w:r>
        <w:rPr>
          <w:rFonts w:ascii="Arial"/>
          <w:spacing w:val="-1"/>
          <w:sz w:val="16"/>
          <w:lang w:val="es-ES"/>
        </w:rPr>
        <w:t>TESORERA MUNICIPAL</w:t>
      </w:r>
    </w:p>
    <w:sectPr w:rsidR="0077583A" w:rsidRPr="00047062">
      <w:type w:val="continuous"/>
      <w:pgSz w:w="16840" w:h="11910" w:orient="landscape"/>
      <w:pgMar w:top="980" w:right="224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583A"/>
    <w:rsid w:val="00047062"/>
    <w:rsid w:val="002070C8"/>
    <w:rsid w:val="0077583A"/>
    <w:rsid w:val="008D1DF8"/>
    <w:rsid w:val="009F63BD"/>
    <w:rsid w:val="00F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8"/>
      <w:ind w:left="2135"/>
      <w:outlineLvl w:val="0"/>
    </w:pPr>
    <w:rPr>
      <w:rFonts w:ascii="Arial" w:eastAsia="Arial" w:hAnsi="Arial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0"/>
      <w:ind w:left="765"/>
    </w:pPr>
    <w:rPr>
      <w:rFonts w:ascii="Arial" w:eastAsia="Arial" w:hAnsi="Arial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6</cp:revision>
  <dcterms:created xsi:type="dcterms:W3CDTF">2023-05-03T21:03:00Z</dcterms:created>
  <dcterms:modified xsi:type="dcterms:W3CDTF">2023-10-27T18:08:00Z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</Properties>
</file>